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BE" w:rsidRP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r w:rsidRPr="00133080">
        <w:rPr>
          <w:rFonts w:ascii="Times New Roman" w:hAnsi="Times New Roman" w:cs="Times New Roman"/>
          <w:sz w:val="28"/>
          <w:szCs w:val="28"/>
        </w:rPr>
        <w:t xml:space="preserve">КТ «Комсомольский  </w:t>
      </w:r>
      <w:proofErr w:type="gramStart"/>
      <w:r w:rsidRPr="00133080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133080">
        <w:rPr>
          <w:rFonts w:ascii="Times New Roman" w:hAnsi="Times New Roman" w:cs="Times New Roman"/>
          <w:sz w:val="28"/>
          <w:szCs w:val="28"/>
        </w:rPr>
        <w:t xml:space="preserve"> «Золотой ключик»</w:t>
      </w: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Старобешевского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080">
        <w:rPr>
          <w:rFonts w:ascii="Times New Roman" w:hAnsi="Times New Roman" w:cs="Times New Roman"/>
          <w:sz w:val="28"/>
          <w:szCs w:val="28"/>
        </w:rPr>
        <w:t>района</w:t>
      </w: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F2">
        <w:rPr>
          <w:rFonts w:ascii="Times New Roman" w:hAnsi="Times New Roman" w:cs="Times New Roman"/>
          <w:b/>
          <w:sz w:val="24"/>
          <w:szCs w:val="24"/>
        </w:rPr>
        <w:t xml:space="preserve">Согласовано: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    Утверждено:</w:t>
      </w: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Старший воспитатель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Заведующий</w:t>
      </w: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F2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ДОУ КТ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A848F2">
        <w:rPr>
          <w:rFonts w:ascii="Times New Roman" w:hAnsi="Times New Roman" w:cs="Times New Roman"/>
          <w:b/>
          <w:sz w:val="24"/>
          <w:szCs w:val="24"/>
        </w:rPr>
        <w:t>ДОУ КТ</w:t>
      </w: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F2">
        <w:rPr>
          <w:rFonts w:ascii="Times New Roman" w:hAnsi="Times New Roman" w:cs="Times New Roman"/>
          <w:b/>
          <w:sz w:val="24"/>
          <w:szCs w:val="24"/>
        </w:rPr>
        <w:t xml:space="preserve">«Комсомольский </w:t>
      </w:r>
      <w:proofErr w:type="gramStart"/>
      <w:r w:rsidRPr="00A848F2">
        <w:rPr>
          <w:rFonts w:ascii="Times New Roman" w:hAnsi="Times New Roman" w:cs="Times New Roman"/>
          <w:b/>
          <w:sz w:val="24"/>
          <w:szCs w:val="24"/>
        </w:rPr>
        <w:t>ясли-сад</w:t>
      </w:r>
      <w:proofErr w:type="gramEnd"/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«Комсомольский ясли-сад </w:t>
      </w: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8F2">
        <w:rPr>
          <w:rFonts w:ascii="Times New Roman" w:hAnsi="Times New Roman" w:cs="Times New Roman"/>
          <w:b/>
          <w:sz w:val="24"/>
          <w:szCs w:val="24"/>
        </w:rPr>
        <w:t xml:space="preserve">«Золотой ключик»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«Золотой ключик»                                                                             </w:t>
      </w:r>
    </w:p>
    <w:p w:rsidR="00133080" w:rsidRPr="00A848F2" w:rsidRDefault="00133080" w:rsidP="00133080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   С.М. Терентьева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848F2">
        <w:rPr>
          <w:rFonts w:ascii="Times New Roman" w:hAnsi="Times New Roman" w:cs="Times New Roman"/>
          <w:b/>
          <w:sz w:val="24"/>
          <w:szCs w:val="24"/>
        </w:rPr>
        <w:t xml:space="preserve">             _________   Т.Н. Шабанова</w:t>
      </w: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080" w:rsidRPr="000A04EB" w:rsidRDefault="00133080" w:rsidP="00133080">
      <w:pPr>
        <w:spacing w:after="0"/>
        <w:jc w:val="center"/>
        <w:rPr>
          <w:rFonts w:ascii="Times New Roman" w:hAnsi="Times New Roman" w:cs="Times New Roman"/>
          <w:b/>
          <w:sz w:val="44"/>
          <w:szCs w:val="40"/>
        </w:rPr>
      </w:pPr>
      <w:r w:rsidRPr="000A04EB">
        <w:rPr>
          <w:rFonts w:ascii="Times New Roman" w:hAnsi="Times New Roman" w:cs="Times New Roman"/>
          <w:b/>
          <w:sz w:val="44"/>
          <w:szCs w:val="40"/>
        </w:rPr>
        <w:t>ДИАГНОСТИКА</w:t>
      </w:r>
    </w:p>
    <w:p w:rsidR="00133080" w:rsidRPr="000A04EB" w:rsidRDefault="00133080" w:rsidP="00133080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0A04EB">
        <w:rPr>
          <w:rFonts w:ascii="Times New Roman" w:hAnsi="Times New Roman" w:cs="Times New Roman"/>
          <w:b/>
          <w:sz w:val="36"/>
          <w:szCs w:val="32"/>
        </w:rPr>
        <w:t xml:space="preserve">индивидуального развития </w:t>
      </w:r>
    </w:p>
    <w:p w:rsidR="00133080" w:rsidRPr="000A04EB" w:rsidRDefault="000A04EB" w:rsidP="000A04EB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0A04EB">
        <w:rPr>
          <w:rFonts w:ascii="Times New Roman" w:hAnsi="Times New Roman" w:cs="Times New Roman"/>
          <w:b/>
          <w:sz w:val="36"/>
          <w:szCs w:val="32"/>
        </w:rPr>
        <w:t>подготовительной речевой группы №8 «</w:t>
      </w:r>
      <w:proofErr w:type="spellStart"/>
      <w:r w:rsidRPr="000A04EB">
        <w:rPr>
          <w:rFonts w:ascii="Times New Roman" w:hAnsi="Times New Roman" w:cs="Times New Roman"/>
          <w:b/>
          <w:sz w:val="36"/>
          <w:szCs w:val="32"/>
        </w:rPr>
        <w:t>Речецветик»</w:t>
      </w:r>
      <w:proofErr w:type="spellEnd"/>
    </w:p>
    <w:p w:rsidR="00133080" w:rsidRPr="000A04EB" w:rsidRDefault="00133080" w:rsidP="00133080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Default="00133080" w:rsidP="0013308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33080" w:rsidRPr="00133080" w:rsidRDefault="000A04EB" w:rsidP="00133080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Подготовили</w:t>
      </w:r>
      <w:bookmarkStart w:id="0" w:name="_GoBack"/>
      <w:bookmarkEnd w:id="0"/>
      <w:r w:rsidR="00133080" w:rsidRPr="00133080">
        <w:rPr>
          <w:rFonts w:ascii="Times New Roman" w:hAnsi="Times New Roman" w:cs="Times New Roman"/>
          <w:sz w:val="28"/>
          <w:szCs w:val="28"/>
        </w:rPr>
        <w:t>:</w:t>
      </w:r>
    </w:p>
    <w:p w:rsidR="00133080" w:rsidRPr="00133080" w:rsidRDefault="00133080" w:rsidP="00133080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  <w:r w:rsidRPr="00133080">
        <w:rPr>
          <w:rFonts w:ascii="Times New Roman" w:hAnsi="Times New Roman" w:cs="Times New Roman"/>
          <w:sz w:val="28"/>
          <w:szCs w:val="28"/>
        </w:rPr>
        <w:t>воспитатель</w:t>
      </w:r>
    </w:p>
    <w:p w:rsidR="00133080" w:rsidRPr="00133080" w:rsidRDefault="00133080" w:rsidP="00133080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  <w:proofErr w:type="spellStart"/>
      <w:r w:rsidRPr="00133080">
        <w:rPr>
          <w:rFonts w:ascii="Times New Roman" w:hAnsi="Times New Roman" w:cs="Times New Roman"/>
          <w:sz w:val="28"/>
          <w:szCs w:val="28"/>
        </w:rPr>
        <w:t>Ставринова</w:t>
      </w:r>
      <w:proofErr w:type="spellEnd"/>
      <w:r w:rsidRPr="00133080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133080" w:rsidRPr="00133080" w:rsidRDefault="000A04EB" w:rsidP="00133080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Пархоменко Е.И.</w:t>
      </w:r>
    </w:p>
    <w:sectPr w:rsidR="00133080" w:rsidRPr="00133080" w:rsidSect="00133080">
      <w:pgSz w:w="11906" w:h="16838"/>
      <w:pgMar w:top="1134" w:right="850" w:bottom="1134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60"/>
    <w:rsid w:val="000A04EB"/>
    <w:rsid w:val="00133080"/>
    <w:rsid w:val="002237F1"/>
    <w:rsid w:val="003E5290"/>
    <w:rsid w:val="008B1960"/>
    <w:rsid w:val="00F7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2022-10-14T09:28:00Z</dcterms:created>
  <dcterms:modified xsi:type="dcterms:W3CDTF">2023-10-06T12:58:00Z</dcterms:modified>
</cp:coreProperties>
</file>